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BC" w:rsidRDefault="006F5DBC" w:rsidP="006F5DBC">
      <w:bookmarkStart w:id="0" w:name="_GoBack"/>
      <w:bookmarkEnd w:id="0"/>
    </w:p>
    <w:p w:rsidR="006F5DBC" w:rsidRDefault="006F5DBC" w:rsidP="006F5DBC"/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9741"/>
      </w:tblGrid>
      <w:tr w:rsidR="003D5C87" w:rsidRPr="00375BD9" w:rsidTr="00E27114">
        <w:trPr>
          <w:cantSplit/>
        </w:trPr>
        <w:tc>
          <w:tcPr>
            <w:tcW w:w="9741" w:type="dxa"/>
          </w:tcPr>
          <w:p w:rsidR="003D5C87" w:rsidRPr="003D5C87" w:rsidRDefault="003D5C87" w:rsidP="00E27114">
            <w:pPr>
              <w:pStyle w:val="Kehatekst"/>
              <w:jc w:val="left"/>
              <w:rPr>
                <w:b/>
                <w:bCs/>
                <w:noProof/>
              </w:rPr>
            </w:pPr>
            <w:r w:rsidRPr="003D5C87">
              <w:rPr>
                <w:b/>
                <w:bCs/>
                <w:noProof/>
              </w:rPr>
              <w:t>Seletuskiri</w:t>
            </w:r>
          </w:p>
        </w:tc>
      </w:tr>
      <w:tr w:rsidR="003D5C87" w:rsidRPr="00375BD9" w:rsidTr="00E27114">
        <w:trPr>
          <w:cantSplit/>
        </w:trPr>
        <w:tc>
          <w:tcPr>
            <w:tcW w:w="9741" w:type="dxa"/>
          </w:tcPr>
          <w:p w:rsidR="003D5C87" w:rsidRPr="007B757F" w:rsidRDefault="003D5C87" w:rsidP="00E27114">
            <w:pPr>
              <w:pStyle w:val="Kehatekst"/>
              <w:jc w:val="left"/>
              <w:rPr>
                <w:noProof/>
              </w:rPr>
            </w:pPr>
            <w:r w:rsidRPr="007B757F">
              <w:rPr>
                <w:noProof/>
              </w:rPr>
              <w:t>Lääne-Harju Vallavalitsuse korralduse eelnõu</w:t>
            </w:r>
          </w:p>
        </w:tc>
      </w:tr>
    </w:tbl>
    <w:p w:rsidR="00BF24B9" w:rsidRDefault="003D5C87" w:rsidP="003D5C87">
      <w:pPr>
        <w:tabs>
          <w:tab w:val="left" w:pos="0"/>
        </w:tabs>
        <w:suppressAutoHyphens/>
      </w:pPr>
      <w:r>
        <w:rPr>
          <w:spacing w:val="-3"/>
        </w:rPr>
        <w:t xml:space="preserve"> </w:t>
      </w:r>
      <w:r>
        <w:t>„Kohanime määramin</w:t>
      </w:r>
      <w:r w:rsidR="00FA6518">
        <w:t>e</w:t>
      </w:r>
      <w:r w:rsidR="0054485F">
        <w:t xml:space="preserve"> </w:t>
      </w:r>
      <w:r w:rsidR="00404E4B">
        <w:t>Veski</w:t>
      </w:r>
      <w:r w:rsidR="004D29A9">
        <w:t>külas</w:t>
      </w:r>
      <w:r>
        <w:t xml:space="preserve">“ </w:t>
      </w:r>
      <w:r w:rsidR="00BF24B9">
        <w:t>juurde</w:t>
      </w:r>
    </w:p>
    <w:p w:rsidR="007B757F" w:rsidRDefault="007B757F" w:rsidP="007B757F">
      <w:pPr>
        <w:tabs>
          <w:tab w:val="left" w:pos="0"/>
        </w:tabs>
        <w:suppressAutoHyphens/>
        <w:rPr>
          <w:spacing w:val="-3"/>
        </w:rPr>
      </w:pPr>
    </w:p>
    <w:p w:rsidR="007B757F" w:rsidRPr="007B757F" w:rsidRDefault="007B757F" w:rsidP="007B757F">
      <w:pPr>
        <w:tabs>
          <w:tab w:val="left" w:pos="0"/>
        </w:tabs>
        <w:suppressAutoHyphens/>
        <w:rPr>
          <w:spacing w:val="-3"/>
        </w:rPr>
      </w:pPr>
    </w:p>
    <w:p w:rsidR="007B757F" w:rsidRDefault="007B757F" w:rsidP="007B757F">
      <w:pPr>
        <w:spacing w:after="120"/>
        <w:rPr>
          <w:b/>
          <w:noProof/>
        </w:rPr>
      </w:pPr>
      <w:r w:rsidRPr="007330DC">
        <w:rPr>
          <w:b/>
        </w:rPr>
        <w:t xml:space="preserve">Eelnõuga </w:t>
      </w:r>
      <w:r>
        <w:rPr>
          <w:b/>
        </w:rPr>
        <w:t xml:space="preserve">määratakse </w:t>
      </w:r>
      <w:r w:rsidR="00404E4B">
        <w:rPr>
          <w:b/>
        </w:rPr>
        <w:t>Veski</w:t>
      </w:r>
      <w:r>
        <w:rPr>
          <w:b/>
        </w:rPr>
        <w:t>külas asuva</w:t>
      </w:r>
      <w:r w:rsidR="00404E4B">
        <w:rPr>
          <w:b/>
        </w:rPr>
        <w:t>te</w:t>
      </w:r>
      <w:r>
        <w:rPr>
          <w:b/>
        </w:rPr>
        <w:t xml:space="preserve">le </w:t>
      </w:r>
      <w:r w:rsidR="00404E4B">
        <w:rPr>
          <w:b/>
        </w:rPr>
        <w:t xml:space="preserve">liikluspindadele </w:t>
      </w:r>
      <w:r>
        <w:rPr>
          <w:b/>
        </w:rPr>
        <w:t>kohanimed, samuti tehakse vastavad kanded riiklikusse teeregistrisse.</w:t>
      </w:r>
    </w:p>
    <w:p w:rsidR="00BF24B9" w:rsidRDefault="00BF24B9" w:rsidP="00BF24B9"/>
    <w:p w:rsidR="00B458CF" w:rsidRDefault="00414C03" w:rsidP="00414C03">
      <w:r>
        <w:t xml:space="preserve">Eelnõuga esitatakse ettepanek määrata </w:t>
      </w:r>
      <w:r w:rsidR="00404E4B">
        <w:t>Veski</w:t>
      </w:r>
      <w:r w:rsidR="004D29A9">
        <w:t>külas</w:t>
      </w:r>
      <w:r>
        <w:t xml:space="preserve"> </w:t>
      </w:r>
      <w:r w:rsidR="00404E4B">
        <w:t>Toomi tee</w:t>
      </w:r>
      <w:r w:rsidR="007202EB">
        <w:t xml:space="preserve"> katastriüksusel </w:t>
      </w:r>
      <w:r w:rsidR="00305CDE">
        <w:t>(</w:t>
      </w:r>
      <w:r w:rsidR="007202EB">
        <w:t xml:space="preserve">86801:001:0395) </w:t>
      </w:r>
      <w:r w:rsidR="00404E4B">
        <w:t xml:space="preserve">asuvatele </w:t>
      </w:r>
      <w:r w:rsidR="003D5C87">
        <w:t>liikluspind</w:t>
      </w:r>
      <w:r w:rsidR="0093285D">
        <w:t xml:space="preserve">adele kohanimed: </w:t>
      </w:r>
      <w:r w:rsidR="00404E4B">
        <w:t>Toomi tee ja Toomi põik. Liikluspinnad</w:t>
      </w:r>
      <w:r w:rsidR="00CD4ED4">
        <w:t xml:space="preserve"> </w:t>
      </w:r>
      <w:r w:rsidR="009F3867">
        <w:t>on moodustatud</w:t>
      </w:r>
      <w:r w:rsidR="00CD4ED4">
        <w:t xml:space="preserve"> </w:t>
      </w:r>
      <w:r w:rsidR="00053643">
        <w:t xml:space="preserve">kooskõlas </w:t>
      </w:r>
      <w:r w:rsidR="009F3867">
        <w:t>Vasalemma</w:t>
      </w:r>
      <w:r w:rsidR="003216F0">
        <w:t xml:space="preserve"> Vallavolikogu</w:t>
      </w:r>
      <w:r w:rsidR="00305CDE">
        <w:t xml:space="preserve"> </w:t>
      </w:r>
      <w:r w:rsidR="009F3867">
        <w:t>26.06.2007 otsusega</w:t>
      </w:r>
      <w:r w:rsidR="003216F0">
        <w:t xml:space="preserve"> nr </w:t>
      </w:r>
      <w:r w:rsidR="009F3867">
        <w:t>64</w:t>
      </w:r>
      <w:r w:rsidR="0010783E">
        <w:t xml:space="preserve"> kehtestatud </w:t>
      </w:r>
      <w:proofErr w:type="spellStart"/>
      <w:r w:rsidR="0010783E">
        <w:t>Mäepealtkõrtsi</w:t>
      </w:r>
      <w:proofErr w:type="spellEnd"/>
      <w:r w:rsidR="0010783E">
        <w:t xml:space="preserve"> ja Toomi maaüksuste detailplaneeringuga. Detailplaneeringuga</w:t>
      </w:r>
      <w:r w:rsidR="003216F0">
        <w:t xml:space="preserve"> </w:t>
      </w:r>
      <w:r w:rsidR="009F3867">
        <w:t xml:space="preserve">planeeriti Toomi tee koos selle põiktänavaga Toomi põik transpordimaa sihtotstarbega krundiks ja on </w:t>
      </w:r>
      <w:r w:rsidR="007202EB">
        <w:t>ettenähtud</w:t>
      </w:r>
      <w:r w:rsidR="009F3867">
        <w:t xml:space="preserve"> avaliku kasutusega erateeks.</w:t>
      </w:r>
    </w:p>
    <w:p w:rsidR="009F3867" w:rsidRDefault="009F3867" w:rsidP="00414C03"/>
    <w:p w:rsidR="00E22F34" w:rsidRDefault="0054485F" w:rsidP="00B458CF">
      <w:pPr>
        <w:pStyle w:val="Kehatekst"/>
      </w:pPr>
      <w:r>
        <w:t xml:space="preserve">Vastavalt kohanimeseaduse </w:t>
      </w:r>
      <w:r w:rsidR="00D72569">
        <w:t>§ 4 lg 1</w:t>
      </w:r>
      <w:r>
        <w:t xml:space="preserve">-le kohanimi peab olema määratud </w:t>
      </w:r>
      <w:r w:rsidR="00F43A87">
        <w:t xml:space="preserve">olemasolevatele ja </w:t>
      </w:r>
      <w:r>
        <w:t>pla</w:t>
      </w:r>
      <w:r w:rsidR="00F43A87">
        <w:t xml:space="preserve">neeritud nimeobjektidele või nimeobjektide kogumile </w:t>
      </w:r>
      <w:r w:rsidR="00D72569">
        <w:t xml:space="preserve">p 4 sätestab aadressikohana ruumiandmete seaduse tähenduses, näiteks tee, tänav, väljak, väikekoht, </w:t>
      </w:r>
      <w:r w:rsidR="00BF24B9">
        <w:t xml:space="preserve">§ 5 lg </w:t>
      </w:r>
      <w:r w:rsidR="00D72569">
        <w:t>1 p 3 kohanimemääraja on kohalik omavalitsus</w:t>
      </w:r>
      <w:r w:rsidR="009C3DFA">
        <w:t>. Sama seaduse</w:t>
      </w:r>
      <w:r w:rsidR="00D72569">
        <w:t xml:space="preserve"> § 6 lg </w:t>
      </w:r>
      <w:r w:rsidR="006B23E3">
        <w:t xml:space="preserve">1 sätestab kohanime määramise korraldab ja otsuse teeb kohanimemääraja omal algatusel või füüsilise või </w:t>
      </w:r>
      <w:proofErr w:type="spellStart"/>
      <w:r w:rsidR="006B23E3">
        <w:t>juuridilise</w:t>
      </w:r>
      <w:proofErr w:type="spellEnd"/>
      <w:r w:rsidR="006B23E3">
        <w:t xml:space="preserve"> </w:t>
      </w:r>
      <w:r w:rsidR="009C3DFA">
        <w:t>isiku kirjaliku taotluse alusel, lg</w:t>
      </w:r>
      <w:r w:rsidR="009D7169">
        <w:t xml:space="preserve"> 4</w:t>
      </w:r>
      <w:r w:rsidR="009C3DFA">
        <w:t xml:space="preserve"> sätestab eraomandis olevale maaüksusele või sellel paiknevale nimeobjektile kohanime määramise kavatsusest teavitab kohanimemääraja asjaomast maaomanikku posti teel, küsides tema arvamust</w:t>
      </w:r>
      <w:r w:rsidR="00B17A23">
        <w:t>. Maaomanik peab kirjaliku arvamuse esitama teate saamisest 15 päeva jooksul. Toomi tee</w:t>
      </w:r>
      <w:r w:rsidR="00B17A23" w:rsidRPr="004869ED">
        <w:t xml:space="preserve"> (</w:t>
      </w:r>
      <w:r w:rsidR="00B17A23">
        <w:t>86801:001:0395</w:t>
      </w:r>
      <w:r w:rsidR="00B17A23" w:rsidRPr="004869ED">
        <w:t>) maaomanikk</w:t>
      </w:r>
      <w:r w:rsidR="00B17A23">
        <w:t>e</w:t>
      </w:r>
      <w:r w:rsidR="00B17A23" w:rsidRPr="004869ED">
        <w:t xml:space="preserve"> Osaühing </w:t>
      </w:r>
      <w:proofErr w:type="spellStart"/>
      <w:r w:rsidR="00B17A23">
        <w:t>Transfero</w:t>
      </w:r>
      <w:proofErr w:type="spellEnd"/>
      <w:r w:rsidR="00B17A23" w:rsidRPr="004869ED">
        <w:t xml:space="preserve"> (registrikood </w:t>
      </w:r>
      <w:r w:rsidR="00B17A23">
        <w:t>11220302</w:t>
      </w:r>
      <w:r w:rsidR="00B17A23" w:rsidRPr="004869ED">
        <w:t>)</w:t>
      </w:r>
      <w:r w:rsidR="00B17A23">
        <w:t xml:space="preserve"> ja Eha Lillemetsa</w:t>
      </w:r>
      <w:r w:rsidR="00B17A23" w:rsidRPr="004869ED">
        <w:t xml:space="preserve"> on teavitatud kirjalikult</w:t>
      </w:r>
      <w:r w:rsidR="00B17A23">
        <w:t xml:space="preserve"> 04.04</w:t>
      </w:r>
      <w:r w:rsidR="00B17A23" w:rsidRPr="004869ED">
        <w:t>.2018</w:t>
      </w:r>
      <w:r w:rsidR="00B17A23">
        <w:t xml:space="preserve"> nr 6-10/1607 ja nr 6-10/1606</w:t>
      </w:r>
      <w:r w:rsidR="00B17A23" w:rsidRPr="004869ED">
        <w:t xml:space="preserve"> </w:t>
      </w:r>
      <w:r w:rsidR="00B17A23">
        <w:t>nende</w:t>
      </w:r>
      <w:r w:rsidR="00B17A23" w:rsidRPr="004869ED">
        <w:t xml:space="preserve"> omandis oleval maaüksusel paikneva nimeobjektile</w:t>
      </w:r>
      <w:r w:rsidR="00B17A23">
        <w:t xml:space="preserve"> kohanime määramise kavatsusest, kuna arvamust tähtajaks ei esitatud loetakse maaomanike nõusolek saaduks.</w:t>
      </w:r>
      <w:r w:rsidR="00E22F34">
        <w:t xml:space="preserve"> Kohanime seaduse § 13 lg 1 sätestatule tuleb k</w:t>
      </w:r>
      <w:r w:rsidR="00FC1ADC">
        <w:t>ohanime</w:t>
      </w:r>
      <w:r w:rsidR="00E22F34">
        <w:t xml:space="preserve"> määramisel eelistada nime, mis on paikkonnas tuntud ja levinud. </w:t>
      </w:r>
      <w:proofErr w:type="spellStart"/>
      <w:r w:rsidR="00E22F34">
        <w:t>Mäepealtkõrtsi</w:t>
      </w:r>
      <w:proofErr w:type="spellEnd"/>
      <w:r w:rsidR="00E22F34">
        <w:t xml:space="preserve"> ja Toomi maaüksuste detailplaneeringu kohaselt on moodustatud transpordimaa Toomi tee katastriüksus ja rajatud liikluspind, millelt saavad juurdepääsu sama detailplaneeringuga moodustatud krundid. </w:t>
      </w:r>
      <w:r w:rsidR="00911FD5">
        <w:t>Maakatastris registreeritud katastriüksuste koha-aadressid on määratud liikluspinna järgi kasutades nimesid -</w:t>
      </w:r>
      <w:r w:rsidR="00E22F34">
        <w:t xml:space="preserve"> Toomi tee ja Toomi põik</w:t>
      </w:r>
      <w:r w:rsidR="00D2448E">
        <w:t>.</w:t>
      </w:r>
    </w:p>
    <w:p w:rsidR="00B458CF" w:rsidRDefault="00B458CF" w:rsidP="00B458CF">
      <w:pPr>
        <w:pStyle w:val="Kehatekst"/>
      </w:pPr>
    </w:p>
    <w:p w:rsidR="008D009C" w:rsidRDefault="008D009C" w:rsidP="00B458CF">
      <w:pPr>
        <w:pStyle w:val="Kehatekst"/>
        <w:rPr>
          <w:noProof/>
        </w:rPr>
      </w:pPr>
      <w:r w:rsidRPr="00D9620B">
        <w:rPr>
          <w:noProof/>
        </w:rPr>
        <w:t>Ruumiandmete seaduse</w:t>
      </w:r>
      <w:r w:rsidR="008E7E73">
        <w:rPr>
          <w:noProof/>
        </w:rPr>
        <w:t>s aadressikoht on sätestatud</w:t>
      </w:r>
      <w:r w:rsidRPr="00D9620B">
        <w:rPr>
          <w:noProof/>
        </w:rPr>
        <w:t xml:space="preserve"> </w:t>
      </w:r>
      <w:r w:rsidR="008E7E73">
        <w:rPr>
          <w:noProof/>
        </w:rPr>
        <w:t xml:space="preserve">vastavalt § 44 p 1-le ehitusseadustiku tähenduses tee, mille nime kasutatakse teiste aadressiobjektide aadressis. </w:t>
      </w:r>
      <w:r w:rsidR="00F77D3A">
        <w:rPr>
          <w:noProof/>
        </w:rPr>
        <w:t xml:space="preserve">Sama seaduse </w:t>
      </w:r>
      <w:r w:rsidR="00E4111D">
        <w:rPr>
          <w:noProof/>
        </w:rPr>
        <w:t>§ 48 l</w:t>
      </w:r>
      <w:r w:rsidR="003E6923">
        <w:rPr>
          <w:noProof/>
        </w:rPr>
        <w:t>õike</w:t>
      </w:r>
      <w:r w:rsidRPr="00D9620B">
        <w:rPr>
          <w:noProof/>
        </w:rPr>
        <w:t> 1 kohaselt peab koha-aadress tagama objekti leidmise geograafilises ruumis, olema minimaalselt vajaliku pikkusega, vastama kultuuritavadele ja keelenõuetele ning olema kooskõlas aadressiandmete süsteemiga.</w:t>
      </w:r>
      <w:r w:rsidR="00E4111D">
        <w:rPr>
          <w:noProof/>
        </w:rPr>
        <w:t xml:space="preserve"> </w:t>
      </w:r>
      <w:r w:rsidR="00313B8D">
        <w:rPr>
          <w:noProof/>
        </w:rPr>
        <w:t xml:space="preserve">Sama seaduse § </w:t>
      </w:r>
      <w:r w:rsidR="00313B8D" w:rsidRPr="001B75E6">
        <w:rPr>
          <w:noProof/>
        </w:rPr>
        <w:t xml:space="preserve">54 lõige 1 sätestab, et </w:t>
      </w:r>
      <w:bookmarkStart w:id="1" w:name="para54"/>
      <w:r w:rsidR="00313B8D" w:rsidRPr="001B75E6">
        <w:rPr>
          <w:noProof/>
        </w:rPr>
        <w:t>k</w:t>
      </w:r>
      <w:bookmarkEnd w:id="1"/>
      <w:r w:rsidR="00313B8D" w:rsidRPr="001B75E6">
        <w:rPr>
          <w:noProof/>
        </w:rPr>
        <w:t xml:space="preserve">oha-aadressi </w:t>
      </w:r>
      <w:r w:rsidR="00E4111D">
        <w:rPr>
          <w:noProof/>
        </w:rPr>
        <w:t xml:space="preserve">määraja on kohalik omavalitsus ja </w:t>
      </w:r>
      <w:r w:rsidR="00313B8D">
        <w:rPr>
          <w:noProof/>
        </w:rPr>
        <w:t xml:space="preserve">§ </w:t>
      </w:r>
      <w:r w:rsidR="00313B8D" w:rsidRPr="00F41C00">
        <w:rPr>
          <w:noProof/>
        </w:rPr>
        <w:t>55 lõike </w:t>
      </w:r>
      <w:r w:rsidR="00313B8D">
        <w:rPr>
          <w:noProof/>
        </w:rPr>
        <w:t>1</w:t>
      </w:r>
      <w:r w:rsidR="00313B8D" w:rsidRPr="00F41C00">
        <w:rPr>
          <w:noProof/>
        </w:rPr>
        <w:t xml:space="preserve"> </w:t>
      </w:r>
      <w:r w:rsidR="00F77D3A">
        <w:rPr>
          <w:noProof/>
        </w:rPr>
        <w:t>teises</w:t>
      </w:r>
      <w:r w:rsidR="00E4111D">
        <w:rPr>
          <w:noProof/>
        </w:rPr>
        <w:t xml:space="preserve"> </w:t>
      </w:r>
      <w:r w:rsidR="00313B8D">
        <w:rPr>
          <w:noProof/>
        </w:rPr>
        <w:t xml:space="preserve">lauses näeb kord ette, et </w:t>
      </w:r>
      <w:r w:rsidR="00F77D3A">
        <w:rPr>
          <w:noProof/>
        </w:rPr>
        <w:t xml:space="preserve">kohalik omavalitsus võib </w:t>
      </w:r>
      <w:r w:rsidR="00E4111D">
        <w:rPr>
          <w:noProof/>
        </w:rPr>
        <w:t xml:space="preserve">aadressitoimingud </w:t>
      </w:r>
      <w:r w:rsidR="00F77D3A">
        <w:rPr>
          <w:noProof/>
        </w:rPr>
        <w:t>algatada ka riigi- või kohaliku omavalitsuse asutuse ning füüsilise või juriidilise isiku taotluse alusel.</w:t>
      </w:r>
      <w:r w:rsidR="00D2448E">
        <w:rPr>
          <w:noProof/>
        </w:rPr>
        <w:t xml:space="preserve"> Maa-ameti aadressiandmete osakonna vanemspetsialist teavitas 28. märtsil 2018 e-kirja teel, et Vasalemma alevikus liikluspindadel Toomi tee ja Toomi põik ei ole õiguslikku alust ja tuleb kohanimed määrata koos liikluspindade ruumikujudega.</w:t>
      </w:r>
    </w:p>
    <w:p w:rsidR="00B458CF" w:rsidRDefault="00B458CF" w:rsidP="00B458CF">
      <w:pPr>
        <w:pStyle w:val="Kehatekst"/>
        <w:rPr>
          <w:noProof/>
        </w:rPr>
      </w:pPr>
    </w:p>
    <w:p w:rsidR="00025FF0" w:rsidRDefault="008D009C" w:rsidP="00B458CF">
      <w:pPr>
        <w:pStyle w:val="Kehatekst"/>
        <w:rPr>
          <w:noProof/>
        </w:rPr>
      </w:pPr>
      <w:r w:rsidRPr="00375BD9">
        <w:rPr>
          <w:noProof/>
        </w:rPr>
        <w:t xml:space="preserve">Vabariigi Valitsuse </w:t>
      </w:r>
      <w:r w:rsidR="00025FF0">
        <w:rPr>
          <w:noProof/>
        </w:rPr>
        <w:t>08.10.2015</w:t>
      </w:r>
      <w:r w:rsidRPr="00375BD9">
        <w:rPr>
          <w:noProof/>
        </w:rPr>
        <w:t xml:space="preserve"> määruse nr </w:t>
      </w:r>
      <w:r w:rsidR="00025FF0">
        <w:rPr>
          <w:noProof/>
        </w:rPr>
        <w:t>103</w:t>
      </w:r>
      <w:r w:rsidRPr="00375BD9">
        <w:rPr>
          <w:noProof/>
        </w:rPr>
        <w:t xml:space="preserve"> „Aadressiandmete süsteem</w:t>
      </w:r>
      <w:r w:rsidR="00025FF0">
        <w:rPr>
          <w:noProof/>
        </w:rPr>
        <w:t xml:space="preserve">“ </w:t>
      </w:r>
      <w:r w:rsidRPr="00375BD9">
        <w:rPr>
          <w:noProof/>
        </w:rPr>
        <w:t xml:space="preserve">§ </w:t>
      </w:r>
      <w:r w:rsidR="00025FF0">
        <w:rPr>
          <w:noProof/>
        </w:rPr>
        <w:t>15 l</w:t>
      </w:r>
      <w:r w:rsidR="003E6923">
        <w:rPr>
          <w:noProof/>
        </w:rPr>
        <w:t>õi</w:t>
      </w:r>
      <w:r w:rsidR="00025FF0">
        <w:rPr>
          <w:noProof/>
        </w:rPr>
        <w:t>g</w:t>
      </w:r>
      <w:r w:rsidR="003E6923">
        <w:rPr>
          <w:noProof/>
        </w:rPr>
        <w:t>e</w:t>
      </w:r>
      <w:r w:rsidRPr="00375BD9">
        <w:rPr>
          <w:noProof/>
        </w:rPr>
        <w:t xml:space="preserve"> </w:t>
      </w:r>
      <w:r w:rsidR="00025FF0">
        <w:rPr>
          <w:noProof/>
        </w:rPr>
        <w:t>1 sätestab liikluspinna maaüksuse nime määramise, mis peab sisaldama liikluspinna kohanime täiskujul.</w:t>
      </w:r>
    </w:p>
    <w:p w:rsidR="00B458CF" w:rsidRDefault="00B458CF" w:rsidP="00B458CF">
      <w:pPr>
        <w:pStyle w:val="Kehatekst"/>
        <w:rPr>
          <w:noProof/>
        </w:rPr>
      </w:pPr>
    </w:p>
    <w:p w:rsidR="00414C03" w:rsidRDefault="009035A6" w:rsidP="00B458CF">
      <w:r>
        <w:t>Vastavalt</w:t>
      </w:r>
      <w:r w:rsidR="005F2953">
        <w:t xml:space="preserve"> </w:t>
      </w:r>
      <w:r>
        <w:t>Lääne-Harju Vallavolikogu 27.03.2018. a otsusega nr 43 „Ülesannete delegeerimine“, volitati vallavalitsust lahendama kohanimeseaduses ja ruumiandmete seaduses kohaliku omavalitsuse üksuse pädevusse antud ülesannete täitmine. Lähtudes kohanimeseaduse § 6 l</w:t>
      </w:r>
      <w:r w:rsidR="003E6923">
        <w:t xml:space="preserve">õikest 8 peab kohalik omavalitsus avalikustama kohanime määramise eelnõu kohaliku omavalitsuse volikogu kehtestatud korras vähemalt 15 päeva enne kohanime määramise otsuse tegemist. </w:t>
      </w:r>
      <w:r w:rsidR="0023318C">
        <w:t>Lääne-Harju</w:t>
      </w:r>
      <w:r w:rsidR="005F2953">
        <w:t xml:space="preserve"> Vallavalitsus avalikustas korralduse eelnõu </w:t>
      </w:r>
      <w:r w:rsidR="00B17A23">
        <w:t>16</w:t>
      </w:r>
      <w:r w:rsidR="00D11212">
        <w:t xml:space="preserve">. </w:t>
      </w:r>
      <w:r w:rsidR="00B17A23">
        <w:t>aprillil</w:t>
      </w:r>
      <w:r w:rsidR="00D11212">
        <w:t xml:space="preserve"> </w:t>
      </w:r>
      <w:r w:rsidR="0047474B">
        <w:t xml:space="preserve">oma kodulehel ja avaldas </w:t>
      </w:r>
      <w:r w:rsidR="00297059">
        <w:t xml:space="preserve">kohanime määramisest </w:t>
      </w:r>
      <w:r w:rsidR="0047474B">
        <w:t xml:space="preserve">eelteate </w:t>
      </w:r>
      <w:r w:rsidR="0001593D">
        <w:t xml:space="preserve">26. </w:t>
      </w:r>
      <w:r w:rsidR="00E22F34">
        <w:t>aprillil</w:t>
      </w:r>
      <w:r w:rsidR="00423653">
        <w:t xml:space="preserve"> ilmunud </w:t>
      </w:r>
      <w:r w:rsidR="0023318C">
        <w:t>Lääne-Harju Valla</w:t>
      </w:r>
      <w:r w:rsidR="00025FF0">
        <w:t xml:space="preserve"> Lehes</w:t>
      </w:r>
      <w:r w:rsidR="0047474B">
        <w:t>. Avalikustamise ajal vastuväitei</w:t>
      </w:r>
      <w:r w:rsidR="00C773EC">
        <w:t>d ega ettepanekuid ei esitatud.</w:t>
      </w:r>
    </w:p>
    <w:p w:rsidR="00BB5477" w:rsidRDefault="00BB5477" w:rsidP="00BF24B9"/>
    <w:p w:rsidR="00BF24B9" w:rsidRDefault="00D2448E" w:rsidP="00BF24B9">
      <w:r>
        <w:t>Toomi</w:t>
      </w:r>
      <w:r w:rsidR="00B458CF">
        <w:t xml:space="preserve"> </w:t>
      </w:r>
      <w:r w:rsidR="00414C03">
        <w:t xml:space="preserve">tee koosneb </w:t>
      </w:r>
      <w:r w:rsidR="0023318C">
        <w:t>kahest</w:t>
      </w:r>
      <w:r w:rsidR="00414C03">
        <w:t xml:space="preserve"> teeosast</w:t>
      </w:r>
      <w:r>
        <w:t xml:space="preserve"> pikkustega 298 meetrit ja 280 meetrit. Toomi põik</w:t>
      </w:r>
      <w:r w:rsidR="00583EEE">
        <w:t xml:space="preserve"> koosneb ühest</w:t>
      </w:r>
      <w:r w:rsidR="007C42A7">
        <w:t xml:space="preserve"> teeosast pikkusega </w:t>
      </w:r>
      <w:r w:rsidR="00D71775">
        <w:t>121</w:t>
      </w:r>
      <w:r w:rsidR="007C42A7">
        <w:t xml:space="preserve"> meetrit. </w:t>
      </w:r>
      <w:r>
        <w:t>T</w:t>
      </w:r>
      <w:r w:rsidR="00B458CF">
        <w:t>ee</w:t>
      </w:r>
      <w:r w:rsidR="00583EEE">
        <w:t>d</w:t>
      </w:r>
      <w:r w:rsidR="00B458CF">
        <w:t xml:space="preserve"> registreeritakse riiklikus teeregistris tee registrinumbri</w:t>
      </w:r>
      <w:r w:rsidR="00583EEE">
        <w:t>te</w:t>
      </w:r>
      <w:r w:rsidR="00B458CF">
        <w:t xml:space="preserve">ga </w:t>
      </w:r>
      <w:r w:rsidR="00583EEE">
        <w:t xml:space="preserve">vastavalt </w:t>
      </w:r>
      <w:r w:rsidR="00C773EC">
        <w:rPr>
          <w:spacing w:val="-3"/>
        </w:rPr>
        <w:t>8685041 ja 8685042</w:t>
      </w:r>
      <w:r w:rsidR="00BB5477">
        <w:t xml:space="preserve"> ning </w:t>
      </w:r>
      <w:r w:rsidR="00C773EC">
        <w:t>on planeeritud avaliku kasutusega erateedeks.</w:t>
      </w:r>
    </w:p>
    <w:p w:rsidR="00382F06" w:rsidRDefault="00382F06" w:rsidP="00BF24B9"/>
    <w:p w:rsidR="00400B3A" w:rsidRDefault="00400B3A" w:rsidP="00BF24B9"/>
    <w:p w:rsidR="00382F06" w:rsidRDefault="00382F06" w:rsidP="00BF24B9">
      <w:r>
        <w:t>Kairi Tiitsmann</w:t>
      </w:r>
    </w:p>
    <w:p w:rsidR="00382F06" w:rsidRPr="007D6BC2" w:rsidRDefault="006B23E3" w:rsidP="00BF24B9">
      <w:r>
        <w:t>r</w:t>
      </w:r>
      <w:r w:rsidR="00382F06">
        <w:t>egistrite spetsialist</w:t>
      </w:r>
    </w:p>
    <w:sectPr w:rsidR="00382F06" w:rsidRPr="007D6BC2" w:rsidSect="007B757F">
      <w:headerReference w:type="default" r:id="rId8"/>
      <w:headerReference w:type="first" r:id="rId9"/>
      <w:pgSz w:w="11906" w:h="16838" w:code="9"/>
      <w:pgMar w:top="1276" w:right="1418" w:bottom="1276" w:left="1418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85" w:rsidRDefault="008C6E85">
      <w:r>
        <w:separator/>
      </w:r>
    </w:p>
  </w:endnote>
  <w:endnote w:type="continuationSeparator" w:id="0">
    <w:p w:rsidR="008C6E85" w:rsidRDefault="008C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85" w:rsidRDefault="008C6E85">
      <w:r>
        <w:separator/>
      </w:r>
    </w:p>
  </w:footnote>
  <w:footnote w:type="continuationSeparator" w:id="0">
    <w:p w:rsidR="008C6E85" w:rsidRDefault="008C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805" w:rsidRDefault="00FA0805">
    <w:pPr>
      <w:pStyle w:val="Pis"/>
      <w:framePr w:wrap="auto" w:vAnchor="text" w:hAnchor="margin" w:xAlign="center" w:y="1"/>
      <w:rPr>
        <w:rStyle w:val="Lehekljenumber"/>
      </w:rPr>
    </w:pPr>
  </w:p>
  <w:p w:rsidR="00FA0805" w:rsidRDefault="00FA0805">
    <w:pPr>
      <w:pStyle w:val="Pi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962"/>
    </w:tblGrid>
    <w:tr w:rsidR="00FA0805" w:rsidTr="00793EDA">
      <w:trPr>
        <w:trHeight w:val="426"/>
      </w:trPr>
      <w:tc>
        <w:tcPr>
          <w:tcW w:w="9741" w:type="dxa"/>
          <w:tcBorders>
            <w:top w:val="nil"/>
            <w:left w:val="nil"/>
            <w:bottom w:val="nil"/>
            <w:right w:val="nil"/>
          </w:tcBorders>
        </w:tcPr>
        <w:p w:rsidR="00FA0805" w:rsidRDefault="00FA0805">
          <w:pPr>
            <w:pStyle w:val="Pis"/>
          </w:pPr>
        </w:p>
      </w:tc>
    </w:tr>
  </w:tbl>
  <w:p w:rsidR="00FA0805" w:rsidRDefault="00FA0805" w:rsidP="00701CC2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53448EE"/>
    <w:multiLevelType w:val="hybridMultilevel"/>
    <w:tmpl w:val="24903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47D3"/>
    <w:multiLevelType w:val="hybridMultilevel"/>
    <w:tmpl w:val="9CF02F78"/>
    <w:lvl w:ilvl="0" w:tplc="0425000F">
      <w:start w:val="1"/>
      <w:numFmt w:val="decimal"/>
      <w:lvlText w:val="%1."/>
      <w:lvlJc w:val="left"/>
      <w:pPr>
        <w:ind w:left="1512" w:hanging="360"/>
      </w:pPr>
    </w:lvl>
    <w:lvl w:ilvl="1" w:tplc="04250019" w:tentative="1">
      <w:start w:val="1"/>
      <w:numFmt w:val="lowerLetter"/>
      <w:lvlText w:val="%2."/>
      <w:lvlJc w:val="left"/>
      <w:pPr>
        <w:ind w:left="2232" w:hanging="360"/>
      </w:pPr>
    </w:lvl>
    <w:lvl w:ilvl="2" w:tplc="0425001B" w:tentative="1">
      <w:start w:val="1"/>
      <w:numFmt w:val="lowerRoman"/>
      <w:lvlText w:val="%3."/>
      <w:lvlJc w:val="right"/>
      <w:pPr>
        <w:ind w:left="2952" w:hanging="180"/>
      </w:pPr>
    </w:lvl>
    <w:lvl w:ilvl="3" w:tplc="0425000F" w:tentative="1">
      <w:start w:val="1"/>
      <w:numFmt w:val="decimal"/>
      <w:lvlText w:val="%4."/>
      <w:lvlJc w:val="left"/>
      <w:pPr>
        <w:ind w:left="3672" w:hanging="360"/>
      </w:pPr>
    </w:lvl>
    <w:lvl w:ilvl="4" w:tplc="04250019" w:tentative="1">
      <w:start w:val="1"/>
      <w:numFmt w:val="lowerLetter"/>
      <w:lvlText w:val="%5."/>
      <w:lvlJc w:val="left"/>
      <w:pPr>
        <w:ind w:left="4392" w:hanging="360"/>
      </w:pPr>
    </w:lvl>
    <w:lvl w:ilvl="5" w:tplc="0425001B" w:tentative="1">
      <w:start w:val="1"/>
      <w:numFmt w:val="lowerRoman"/>
      <w:lvlText w:val="%6."/>
      <w:lvlJc w:val="right"/>
      <w:pPr>
        <w:ind w:left="5112" w:hanging="180"/>
      </w:pPr>
    </w:lvl>
    <w:lvl w:ilvl="6" w:tplc="0425000F" w:tentative="1">
      <w:start w:val="1"/>
      <w:numFmt w:val="decimal"/>
      <w:lvlText w:val="%7."/>
      <w:lvlJc w:val="left"/>
      <w:pPr>
        <w:ind w:left="5832" w:hanging="360"/>
      </w:pPr>
    </w:lvl>
    <w:lvl w:ilvl="7" w:tplc="04250019" w:tentative="1">
      <w:start w:val="1"/>
      <w:numFmt w:val="lowerLetter"/>
      <w:lvlText w:val="%8."/>
      <w:lvlJc w:val="left"/>
      <w:pPr>
        <w:ind w:left="6552" w:hanging="360"/>
      </w:pPr>
    </w:lvl>
    <w:lvl w:ilvl="8" w:tplc="042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88A3447"/>
    <w:multiLevelType w:val="multilevel"/>
    <w:tmpl w:val="C12C4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C7054C5"/>
    <w:multiLevelType w:val="hybridMultilevel"/>
    <w:tmpl w:val="997A6FA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24FEA"/>
    <w:multiLevelType w:val="hybridMultilevel"/>
    <w:tmpl w:val="9ABA5E90"/>
    <w:lvl w:ilvl="0" w:tplc="80C22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F714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D5341B"/>
    <w:multiLevelType w:val="hybridMultilevel"/>
    <w:tmpl w:val="2F809FB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23D7E"/>
    <w:multiLevelType w:val="hybridMultilevel"/>
    <w:tmpl w:val="C11A86A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5264BF"/>
    <w:multiLevelType w:val="singleLevel"/>
    <w:tmpl w:val="861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35A94A33"/>
    <w:multiLevelType w:val="hybridMultilevel"/>
    <w:tmpl w:val="AEDA71E4"/>
    <w:lvl w:ilvl="0" w:tplc="063219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241D95"/>
    <w:multiLevelType w:val="hybridMultilevel"/>
    <w:tmpl w:val="2370D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D87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7F829F2"/>
    <w:multiLevelType w:val="hybridMultilevel"/>
    <w:tmpl w:val="C3A405FC"/>
    <w:lvl w:ilvl="0" w:tplc="F5043C4E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50C56"/>
    <w:multiLevelType w:val="hybridMultilevel"/>
    <w:tmpl w:val="9580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822C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3B1C82"/>
    <w:multiLevelType w:val="hybridMultilevel"/>
    <w:tmpl w:val="0164AB7E"/>
    <w:lvl w:ilvl="0" w:tplc="9074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0EF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386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4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5C3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DEE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CC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67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9ED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C974A97"/>
    <w:multiLevelType w:val="hybridMultilevel"/>
    <w:tmpl w:val="2B12B35A"/>
    <w:lvl w:ilvl="0" w:tplc="E432E0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1B768D8"/>
    <w:multiLevelType w:val="multilevel"/>
    <w:tmpl w:val="F7A4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533F86"/>
    <w:multiLevelType w:val="hybridMultilevel"/>
    <w:tmpl w:val="BC34AF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225440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C3575C"/>
    <w:multiLevelType w:val="hybridMultilevel"/>
    <w:tmpl w:val="ECC2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1925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6945999"/>
    <w:multiLevelType w:val="hybridMultilevel"/>
    <w:tmpl w:val="CBC4D80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950BEF"/>
    <w:multiLevelType w:val="hybridMultilevel"/>
    <w:tmpl w:val="67047DF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7"/>
  </w:num>
  <w:num w:numId="5">
    <w:abstractNumId w:val="14"/>
  </w:num>
  <w:num w:numId="6">
    <w:abstractNumId w:val="0"/>
  </w:num>
  <w:num w:numId="7">
    <w:abstractNumId w:val="1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2"/>
  </w:num>
  <w:num w:numId="10">
    <w:abstractNumId w:val="9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4"/>
  </w:num>
  <w:num w:numId="25">
    <w:abstractNumId w:val="7"/>
  </w:num>
  <w:num w:numId="26">
    <w:abstractNumId w:val="6"/>
  </w:num>
  <w:num w:numId="27">
    <w:abstractNumId w:val="21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0D"/>
    <w:rsid w:val="00001B73"/>
    <w:rsid w:val="0000284D"/>
    <w:rsid w:val="000058A3"/>
    <w:rsid w:val="0001593D"/>
    <w:rsid w:val="00020FBA"/>
    <w:rsid w:val="00022174"/>
    <w:rsid w:val="00025FF0"/>
    <w:rsid w:val="00027525"/>
    <w:rsid w:val="00040937"/>
    <w:rsid w:val="00053643"/>
    <w:rsid w:val="00062EE9"/>
    <w:rsid w:val="00077B6A"/>
    <w:rsid w:val="00082CFC"/>
    <w:rsid w:val="000921F7"/>
    <w:rsid w:val="000A39B9"/>
    <w:rsid w:val="000D10AA"/>
    <w:rsid w:val="000D1D4D"/>
    <w:rsid w:val="000D1F6A"/>
    <w:rsid w:val="000D570D"/>
    <w:rsid w:val="000E1424"/>
    <w:rsid w:val="000E2C03"/>
    <w:rsid w:val="000F0FF3"/>
    <w:rsid w:val="000F5AF7"/>
    <w:rsid w:val="00101E54"/>
    <w:rsid w:val="0010783E"/>
    <w:rsid w:val="001358FD"/>
    <w:rsid w:val="0015466E"/>
    <w:rsid w:val="001567E6"/>
    <w:rsid w:val="0015759A"/>
    <w:rsid w:val="001600D2"/>
    <w:rsid w:val="00161E3A"/>
    <w:rsid w:val="00161F72"/>
    <w:rsid w:val="001773C8"/>
    <w:rsid w:val="00190263"/>
    <w:rsid w:val="00195A4E"/>
    <w:rsid w:val="001A7388"/>
    <w:rsid w:val="001B0AEF"/>
    <w:rsid w:val="001B75E6"/>
    <w:rsid w:val="001D5D16"/>
    <w:rsid w:val="001E32E6"/>
    <w:rsid w:val="001E4F91"/>
    <w:rsid w:val="001F31C0"/>
    <w:rsid w:val="001F7026"/>
    <w:rsid w:val="00201DAA"/>
    <w:rsid w:val="002163F7"/>
    <w:rsid w:val="0021722F"/>
    <w:rsid w:val="0023262A"/>
    <w:rsid w:val="0023318C"/>
    <w:rsid w:val="0024272C"/>
    <w:rsid w:val="0025038C"/>
    <w:rsid w:val="00250846"/>
    <w:rsid w:val="00250C6F"/>
    <w:rsid w:val="00255BC8"/>
    <w:rsid w:val="00256794"/>
    <w:rsid w:val="0027022F"/>
    <w:rsid w:val="00283DE0"/>
    <w:rsid w:val="0028685E"/>
    <w:rsid w:val="00297059"/>
    <w:rsid w:val="002A66EE"/>
    <w:rsid w:val="002B0486"/>
    <w:rsid w:val="002B0817"/>
    <w:rsid w:val="002C3139"/>
    <w:rsid w:val="002D2D85"/>
    <w:rsid w:val="002D33E8"/>
    <w:rsid w:val="002E1746"/>
    <w:rsid w:val="002E1C57"/>
    <w:rsid w:val="002E3BCF"/>
    <w:rsid w:val="002E5075"/>
    <w:rsid w:val="002F0375"/>
    <w:rsid w:val="00305CDE"/>
    <w:rsid w:val="003071BD"/>
    <w:rsid w:val="00312553"/>
    <w:rsid w:val="00313B8D"/>
    <w:rsid w:val="003216F0"/>
    <w:rsid w:val="003542AB"/>
    <w:rsid w:val="00361F73"/>
    <w:rsid w:val="00375BD9"/>
    <w:rsid w:val="00380E94"/>
    <w:rsid w:val="00382F06"/>
    <w:rsid w:val="00390532"/>
    <w:rsid w:val="00394DD1"/>
    <w:rsid w:val="003A3E84"/>
    <w:rsid w:val="003A45E8"/>
    <w:rsid w:val="003A7265"/>
    <w:rsid w:val="003B1F3B"/>
    <w:rsid w:val="003B29A9"/>
    <w:rsid w:val="003C2C5B"/>
    <w:rsid w:val="003D5C87"/>
    <w:rsid w:val="003E0B8A"/>
    <w:rsid w:val="003E6923"/>
    <w:rsid w:val="00400B3A"/>
    <w:rsid w:val="00404E4B"/>
    <w:rsid w:val="00414C03"/>
    <w:rsid w:val="00417D64"/>
    <w:rsid w:val="00422F34"/>
    <w:rsid w:val="00423653"/>
    <w:rsid w:val="00431A7F"/>
    <w:rsid w:val="0043457C"/>
    <w:rsid w:val="00447F88"/>
    <w:rsid w:val="00451DA4"/>
    <w:rsid w:val="00452ADF"/>
    <w:rsid w:val="00453878"/>
    <w:rsid w:val="00463806"/>
    <w:rsid w:val="00463BF1"/>
    <w:rsid w:val="00473C07"/>
    <w:rsid w:val="0047474B"/>
    <w:rsid w:val="00485B6C"/>
    <w:rsid w:val="004869ED"/>
    <w:rsid w:val="00486DFA"/>
    <w:rsid w:val="00492C39"/>
    <w:rsid w:val="004A5CB3"/>
    <w:rsid w:val="004B1F0B"/>
    <w:rsid w:val="004B75B2"/>
    <w:rsid w:val="004C30C7"/>
    <w:rsid w:val="004C6860"/>
    <w:rsid w:val="004D1C32"/>
    <w:rsid w:val="004D29A9"/>
    <w:rsid w:val="004E124E"/>
    <w:rsid w:val="00500807"/>
    <w:rsid w:val="00501637"/>
    <w:rsid w:val="00503874"/>
    <w:rsid w:val="0051402E"/>
    <w:rsid w:val="00516F44"/>
    <w:rsid w:val="0054485F"/>
    <w:rsid w:val="00550D83"/>
    <w:rsid w:val="00563AD1"/>
    <w:rsid w:val="00583EEE"/>
    <w:rsid w:val="00587334"/>
    <w:rsid w:val="0059021C"/>
    <w:rsid w:val="00595BEF"/>
    <w:rsid w:val="00596475"/>
    <w:rsid w:val="005A5256"/>
    <w:rsid w:val="005B5DC9"/>
    <w:rsid w:val="005C0BD6"/>
    <w:rsid w:val="005C4EC4"/>
    <w:rsid w:val="005D4A77"/>
    <w:rsid w:val="005F2953"/>
    <w:rsid w:val="00601DF7"/>
    <w:rsid w:val="00604066"/>
    <w:rsid w:val="00606421"/>
    <w:rsid w:val="00607779"/>
    <w:rsid w:val="00611A2C"/>
    <w:rsid w:val="00635E38"/>
    <w:rsid w:val="00640C64"/>
    <w:rsid w:val="00641E70"/>
    <w:rsid w:val="00644072"/>
    <w:rsid w:val="00644AB1"/>
    <w:rsid w:val="006775B9"/>
    <w:rsid w:val="00677A5B"/>
    <w:rsid w:val="00694A5C"/>
    <w:rsid w:val="006A2371"/>
    <w:rsid w:val="006B23E3"/>
    <w:rsid w:val="006B6D00"/>
    <w:rsid w:val="006C2A8F"/>
    <w:rsid w:val="006D64CE"/>
    <w:rsid w:val="006E61BA"/>
    <w:rsid w:val="006F5DBC"/>
    <w:rsid w:val="00700366"/>
    <w:rsid w:val="00701CC2"/>
    <w:rsid w:val="00703301"/>
    <w:rsid w:val="007053E4"/>
    <w:rsid w:val="00710778"/>
    <w:rsid w:val="007202EB"/>
    <w:rsid w:val="00724D83"/>
    <w:rsid w:val="007276FA"/>
    <w:rsid w:val="0073344D"/>
    <w:rsid w:val="00733E9B"/>
    <w:rsid w:val="00746764"/>
    <w:rsid w:val="00755502"/>
    <w:rsid w:val="00761955"/>
    <w:rsid w:val="0076246F"/>
    <w:rsid w:val="007805FB"/>
    <w:rsid w:val="00793EDA"/>
    <w:rsid w:val="007A2F7B"/>
    <w:rsid w:val="007A7AC3"/>
    <w:rsid w:val="007B11CF"/>
    <w:rsid w:val="007B757F"/>
    <w:rsid w:val="007C01D0"/>
    <w:rsid w:val="007C0E87"/>
    <w:rsid w:val="007C42A7"/>
    <w:rsid w:val="007D6BC2"/>
    <w:rsid w:val="007D6C16"/>
    <w:rsid w:val="007F285B"/>
    <w:rsid w:val="00837679"/>
    <w:rsid w:val="00843746"/>
    <w:rsid w:val="00867B1B"/>
    <w:rsid w:val="00874B06"/>
    <w:rsid w:val="00881142"/>
    <w:rsid w:val="00885C8E"/>
    <w:rsid w:val="008B669E"/>
    <w:rsid w:val="008C6E85"/>
    <w:rsid w:val="008D009C"/>
    <w:rsid w:val="008D4B9A"/>
    <w:rsid w:val="008E40C6"/>
    <w:rsid w:val="008E7E73"/>
    <w:rsid w:val="008F106A"/>
    <w:rsid w:val="008F548C"/>
    <w:rsid w:val="009035A6"/>
    <w:rsid w:val="00907EBF"/>
    <w:rsid w:val="00911978"/>
    <w:rsid w:val="00911FD5"/>
    <w:rsid w:val="00920021"/>
    <w:rsid w:val="0093285D"/>
    <w:rsid w:val="009344BA"/>
    <w:rsid w:val="009375F3"/>
    <w:rsid w:val="00942B99"/>
    <w:rsid w:val="0094649B"/>
    <w:rsid w:val="00960F68"/>
    <w:rsid w:val="00982227"/>
    <w:rsid w:val="00984476"/>
    <w:rsid w:val="00987F7E"/>
    <w:rsid w:val="009A0BE1"/>
    <w:rsid w:val="009B4F66"/>
    <w:rsid w:val="009C0361"/>
    <w:rsid w:val="009C3DFA"/>
    <w:rsid w:val="009D1642"/>
    <w:rsid w:val="009D4382"/>
    <w:rsid w:val="009D5EE9"/>
    <w:rsid w:val="009D7169"/>
    <w:rsid w:val="009F16D3"/>
    <w:rsid w:val="009F2E5C"/>
    <w:rsid w:val="009F3867"/>
    <w:rsid w:val="009F73DE"/>
    <w:rsid w:val="00A0059A"/>
    <w:rsid w:val="00A16C34"/>
    <w:rsid w:val="00A17974"/>
    <w:rsid w:val="00A249B1"/>
    <w:rsid w:val="00A33C97"/>
    <w:rsid w:val="00A434C4"/>
    <w:rsid w:val="00A47A2B"/>
    <w:rsid w:val="00A50DF6"/>
    <w:rsid w:val="00A94026"/>
    <w:rsid w:val="00A943F4"/>
    <w:rsid w:val="00A96D87"/>
    <w:rsid w:val="00AA12F3"/>
    <w:rsid w:val="00AA17E6"/>
    <w:rsid w:val="00AC110E"/>
    <w:rsid w:val="00AF1478"/>
    <w:rsid w:val="00B04F6D"/>
    <w:rsid w:val="00B1232A"/>
    <w:rsid w:val="00B1519B"/>
    <w:rsid w:val="00B15CF9"/>
    <w:rsid w:val="00B17A23"/>
    <w:rsid w:val="00B37DC6"/>
    <w:rsid w:val="00B43153"/>
    <w:rsid w:val="00B458CF"/>
    <w:rsid w:val="00B47288"/>
    <w:rsid w:val="00B5686C"/>
    <w:rsid w:val="00B6714E"/>
    <w:rsid w:val="00B81D4D"/>
    <w:rsid w:val="00B854D5"/>
    <w:rsid w:val="00B91C27"/>
    <w:rsid w:val="00BA060E"/>
    <w:rsid w:val="00BB5477"/>
    <w:rsid w:val="00BC3660"/>
    <w:rsid w:val="00BD1886"/>
    <w:rsid w:val="00BE6AB2"/>
    <w:rsid w:val="00BF003B"/>
    <w:rsid w:val="00BF205F"/>
    <w:rsid w:val="00BF24B9"/>
    <w:rsid w:val="00BF2A54"/>
    <w:rsid w:val="00BF3216"/>
    <w:rsid w:val="00C10F8E"/>
    <w:rsid w:val="00C27889"/>
    <w:rsid w:val="00C3412A"/>
    <w:rsid w:val="00C35AF4"/>
    <w:rsid w:val="00C4014F"/>
    <w:rsid w:val="00C500C0"/>
    <w:rsid w:val="00C51361"/>
    <w:rsid w:val="00C56E0C"/>
    <w:rsid w:val="00C6005D"/>
    <w:rsid w:val="00C62270"/>
    <w:rsid w:val="00C76B45"/>
    <w:rsid w:val="00C773EC"/>
    <w:rsid w:val="00C85B4A"/>
    <w:rsid w:val="00C85F63"/>
    <w:rsid w:val="00C87C49"/>
    <w:rsid w:val="00C904D4"/>
    <w:rsid w:val="00C9073F"/>
    <w:rsid w:val="00C92B3C"/>
    <w:rsid w:val="00C974CE"/>
    <w:rsid w:val="00CA3B13"/>
    <w:rsid w:val="00CA4CCE"/>
    <w:rsid w:val="00CB33C2"/>
    <w:rsid w:val="00CC0E5E"/>
    <w:rsid w:val="00CC7B9A"/>
    <w:rsid w:val="00CD0256"/>
    <w:rsid w:val="00CD4ED4"/>
    <w:rsid w:val="00CF4683"/>
    <w:rsid w:val="00D05A13"/>
    <w:rsid w:val="00D11212"/>
    <w:rsid w:val="00D2448E"/>
    <w:rsid w:val="00D306AC"/>
    <w:rsid w:val="00D3149C"/>
    <w:rsid w:val="00D35A5F"/>
    <w:rsid w:val="00D450E1"/>
    <w:rsid w:val="00D60F8E"/>
    <w:rsid w:val="00D620FE"/>
    <w:rsid w:val="00D6725C"/>
    <w:rsid w:val="00D6787E"/>
    <w:rsid w:val="00D71775"/>
    <w:rsid w:val="00D72569"/>
    <w:rsid w:val="00D8091A"/>
    <w:rsid w:val="00D81569"/>
    <w:rsid w:val="00D9620B"/>
    <w:rsid w:val="00DA1AD3"/>
    <w:rsid w:val="00DB0CC8"/>
    <w:rsid w:val="00DC2F43"/>
    <w:rsid w:val="00DD3280"/>
    <w:rsid w:val="00DE110F"/>
    <w:rsid w:val="00DE5C64"/>
    <w:rsid w:val="00DF4E20"/>
    <w:rsid w:val="00E0792A"/>
    <w:rsid w:val="00E22F34"/>
    <w:rsid w:val="00E23935"/>
    <w:rsid w:val="00E4111D"/>
    <w:rsid w:val="00E4439A"/>
    <w:rsid w:val="00E505AD"/>
    <w:rsid w:val="00E522AD"/>
    <w:rsid w:val="00E6118D"/>
    <w:rsid w:val="00E632F7"/>
    <w:rsid w:val="00E63EAF"/>
    <w:rsid w:val="00E66950"/>
    <w:rsid w:val="00EA158C"/>
    <w:rsid w:val="00EB5E28"/>
    <w:rsid w:val="00EC354B"/>
    <w:rsid w:val="00ED1C54"/>
    <w:rsid w:val="00ED3D42"/>
    <w:rsid w:val="00ED7B96"/>
    <w:rsid w:val="00EE209C"/>
    <w:rsid w:val="00EE2572"/>
    <w:rsid w:val="00F0363B"/>
    <w:rsid w:val="00F14105"/>
    <w:rsid w:val="00F20616"/>
    <w:rsid w:val="00F33D10"/>
    <w:rsid w:val="00F34B13"/>
    <w:rsid w:val="00F35217"/>
    <w:rsid w:val="00F41C00"/>
    <w:rsid w:val="00F43A87"/>
    <w:rsid w:val="00F45213"/>
    <w:rsid w:val="00F623CE"/>
    <w:rsid w:val="00F63A2B"/>
    <w:rsid w:val="00F65D77"/>
    <w:rsid w:val="00F72586"/>
    <w:rsid w:val="00F7466C"/>
    <w:rsid w:val="00F7789F"/>
    <w:rsid w:val="00F77D3A"/>
    <w:rsid w:val="00F81A24"/>
    <w:rsid w:val="00F82602"/>
    <w:rsid w:val="00F8334C"/>
    <w:rsid w:val="00F919C3"/>
    <w:rsid w:val="00F9335D"/>
    <w:rsid w:val="00F94F7F"/>
    <w:rsid w:val="00FA0805"/>
    <w:rsid w:val="00FA6518"/>
    <w:rsid w:val="00FB0A8A"/>
    <w:rsid w:val="00FC104E"/>
    <w:rsid w:val="00FC1ADC"/>
    <w:rsid w:val="00FC5F15"/>
    <w:rsid w:val="00FD5A71"/>
    <w:rsid w:val="00FD6213"/>
    <w:rsid w:val="00FE170A"/>
    <w:rsid w:val="00FF08EC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17519CD-AC41-47A3-BB85-144DCA05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locked/>
    <w:rsid w:val="00BF2A54"/>
    <w:pPr>
      <w:keepNext/>
      <w:jc w:val="left"/>
      <w:outlineLvl w:val="0"/>
    </w:pPr>
    <w:rPr>
      <w:rFonts w:ascii="Arial" w:hAnsi="Arial"/>
      <w:b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BF2A54"/>
    <w:rPr>
      <w:rFonts w:ascii="Arial" w:hAnsi="Arial" w:cs="Times New Roman"/>
      <w:b/>
      <w:sz w:val="20"/>
      <w:szCs w:val="20"/>
    </w:rPr>
  </w:style>
  <w:style w:type="paragraph" w:styleId="Pis">
    <w:name w:val="header"/>
    <w:basedOn w:val="Normaallaad"/>
    <w:link w:val="PisMrk"/>
    <w:uiPriority w:val="99"/>
    <w:rsid w:val="0083767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paragraph" w:styleId="Kehatekst">
    <w:name w:val="Body Text"/>
    <w:aliases w:val="Entec standard,Kehatekst Märk Märk Märk Märk Märk,Body Text Char1,Body Text Char Char"/>
    <w:basedOn w:val="Normaallaad"/>
    <w:link w:val="KehatekstMrk"/>
    <w:uiPriority w:val="99"/>
    <w:rsid w:val="00837679"/>
    <w:pPr>
      <w:tabs>
        <w:tab w:val="left" w:pos="6521"/>
      </w:tabs>
    </w:pPr>
  </w:style>
  <w:style w:type="character" w:customStyle="1" w:styleId="KehatekstMrk">
    <w:name w:val="Kehatekst Märk"/>
    <w:aliases w:val="Entec standard Märk,Kehatekst Märk Märk Märk Märk Märk Märk,Body Text Char1 Märk,Body Text Char Char Märk"/>
    <w:basedOn w:val="Liguvaikefont"/>
    <w:link w:val="Kehatekst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837679"/>
    <w:rPr>
      <w:rFonts w:ascii="Times New Roman" w:hAnsi="Times New Roman" w:cs="Times New Roman"/>
    </w:rPr>
  </w:style>
  <w:style w:type="paragraph" w:customStyle="1" w:styleId="Pea">
    <w:name w:val="Pea"/>
    <w:basedOn w:val="Kehatekst"/>
    <w:uiPriority w:val="99"/>
    <w:rsid w:val="00837679"/>
    <w:pPr>
      <w:ind w:left="-1134"/>
      <w:jc w:val="center"/>
    </w:pPr>
    <w:rPr>
      <w:sz w:val="28"/>
      <w:szCs w:val="28"/>
    </w:rPr>
  </w:style>
  <w:style w:type="paragraph" w:styleId="Jalus">
    <w:name w:val="footer"/>
    <w:basedOn w:val="Normaallaad"/>
    <w:link w:val="JalusMrk"/>
    <w:uiPriority w:val="99"/>
    <w:rsid w:val="0083767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locked/>
    <w:rsid w:val="00837679"/>
    <w:rPr>
      <w:rFonts w:ascii="Times New Roman" w:hAnsi="Times New Roman" w:cs="Times New Roman"/>
      <w:sz w:val="20"/>
      <w:szCs w:val="20"/>
    </w:rPr>
  </w:style>
  <w:style w:type="paragraph" w:customStyle="1" w:styleId="BodyTextEntecstandardKehatekstMrkMrkMrkMrkMrkBodyTextCharBodyTextChar1BodyTextCharChar">
    <w:name w:val="Body Text.Entec standard.Kehatekst Märk Märk Märk Märk Märk.Body Text Char.Body Text Char1.Body Text Char Char"/>
    <w:basedOn w:val="Normaallaad"/>
    <w:uiPriority w:val="99"/>
    <w:rsid w:val="00837679"/>
    <w:pPr>
      <w:tabs>
        <w:tab w:val="left" w:pos="6521"/>
      </w:tabs>
      <w:autoSpaceDE w:val="0"/>
      <w:autoSpaceDN w:val="0"/>
    </w:pPr>
  </w:style>
  <w:style w:type="paragraph" w:styleId="Vahedeta">
    <w:name w:val="No Spacing"/>
    <w:uiPriority w:val="99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A66EE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5679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locked/>
    <w:rsid w:val="00256794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99"/>
    <w:rsid w:val="006E61BA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Liguvaikefont"/>
    <w:rsid w:val="00A16C34"/>
    <w:rPr>
      <w:rFonts w:cs="Times New Roman"/>
    </w:rPr>
  </w:style>
  <w:style w:type="paragraph" w:styleId="Normaallaadveeb">
    <w:name w:val="Normal (Web)"/>
    <w:basedOn w:val="Normaallaad"/>
    <w:uiPriority w:val="99"/>
    <w:rsid w:val="00733E9B"/>
    <w:pPr>
      <w:spacing w:before="100" w:beforeAutospacing="1" w:after="100" w:afterAutospacing="1"/>
      <w:jc w:val="left"/>
    </w:pPr>
    <w:rPr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7F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87F7E"/>
    <w:rPr>
      <w:rFonts w:ascii="Tahoma" w:hAnsi="Tahoma" w:cs="Tahoma"/>
      <w:sz w:val="16"/>
      <w:szCs w:val="16"/>
      <w:lang w:val="x-none" w:eastAsia="en-US"/>
    </w:rPr>
  </w:style>
  <w:style w:type="character" w:styleId="Rhutus">
    <w:name w:val="Emphasis"/>
    <w:basedOn w:val="Liguvaikefont"/>
    <w:uiPriority w:val="20"/>
    <w:qFormat/>
    <w:locked/>
    <w:rsid w:val="00AC110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225D-FA71-4573-874D-42630F4A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KORRALDUS</vt:lpstr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Liisi Ling</dc:creator>
  <cp:keywords/>
  <dc:description/>
  <cp:lastModifiedBy>Liisi Ling</cp:lastModifiedBy>
  <cp:revision>2</cp:revision>
  <cp:lastPrinted>2015-07-07T07:29:00Z</cp:lastPrinted>
  <dcterms:created xsi:type="dcterms:W3CDTF">2018-04-12T10:28:00Z</dcterms:created>
  <dcterms:modified xsi:type="dcterms:W3CDTF">2018-04-12T10:28:00Z</dcterms:modified>
</cp:coreProperties>
</file>